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94C" w:rsidRPr="00611B5A" w:rsidRDefault="00E2194C" w:rsidP="00E219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Pr="00611B5A">
        <w:rPr>
          <w:rFonts w:ascii="Times New Roman" w:hAnsi="Times New Roman" w:cs="Times New Roman"/>
          <w:b/>
          <w:sz w:val="24"/>
          <w:szCs w:val="24"/>
        </w:rPr>
        <w:t>по теме "Словосочетание"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2194C" w:rsidRDefault="00E2194C" w:rsidP="00E2194C">
      <w:pPr>
        <w:pStyle w:val="a4"/>
        <w:rPr>
          <w:rFonts w:ascii="Times New Roman" w:hAnsi="Times New Roman" w:cs="Times New Roman"/>
          <w:sz w:val="24"/>
          <w:szCs w:val="24"/>
        </w:rPr>
      </w:pPr>
      <w:r w:rsidRPr="00611B5A">
        <w:rPr>
          <w:rFonts w:ascii="Times New Roman" w:hAnsi="Times New Roman" w:cs="Times New Roman"/>
          <w:sz w:val="24"/>
          <w:szCs w:val="24"/>
        </w:rPr>
        <w:t>Цель: определить уровень усвоения зн</w:t>
      </w:r>
      <w:r>
        <w:rPr>
          <w:rFonts w:ascii="Times New Roman" w:hAnsi="Times New Roman" w:cs="Times New Roman"/>
          <w:sz w:val="24"/>
          <w:szCs w:val="24"/>
        </w:rPr>
        <w:t xml:space="preserve">аний по теме  "Словосочетание" </w:t>
      </w:r>
    </w:p>
    <w:p w:rsidR="00E2194C" w:rsidRDefault="00E2194C" w:rsidP="00E219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2194C" w:rsidRPr="00611B5A" w:rsidRDefault="00E2194C" w:rsidP="00E2194C">
      <w:pPr>
        <w:pStyle w:val="22"/>
        <w:keepNext/>
        <w:keepLines/>
        <w:shd w:val="clear" w:color="auto" w:fill="auto"/>
        <w:spacing w:before="0" w:after="59" w:line="220" w:lineRule="exact"/>
        <w:rPr>
          <w:b w:val="0"/>
          <w:sz w:val="24"/>
          <w:szCs w:val="24"/>
        </w:rPr>
      </w:pPr>
      <w:r w:rsidRPr="00611B5A">
        <w:rPr>
          <w:b w:val="0"/>
          <w:sz w:val="24"/>
          <w:szCs w:val="24"/>
        </w:rPr>
        <w:t>Цели:</w:t>
      </w:r>
    </w:p>
    <w:p w:rsidR="00E2194C" w:rsidRPr="00611B5A" w:rsidRDefault="00E2194C" w:rsidP="00E2194C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240" w:lineRule="exact"/>
        <w:ind w:left="340"/>
        <w:jc w:val="both"/>
        <w:rPr>
          <w:sz w:val="24"/>
          <w:szCs w:val="24"/>
        </w:rPr>
      </w:pPr>
      <w:r w:rsidRPr="00611B5A">
        <w:rPr>
          <w:sz w:val="24"/>
          <w:szCs w:val="24"/>
        </w:rPr>
        <w:t>выявить степень усвоения теоретического материала по данной теме;</w:t>
      </w:r>
    </w:p>
    <w:p w:rsidR="00E2194C" w:rsidRPr="00611B5A" w:rsidRDefault="00E2194C" w:rsidP="00E2194C">
      <w:pPr>
        <w:pStyle w:val="20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0" w:line="240" w:lineRule="exact"/>
        <w:ind w:left="340"/>
        <w:jc w:val="both"/>
        <w:rPr>
          <w:sz w:val="24"/>
          <w:szCs w:val="24"/>
        </w:rPr>
      </w:pPr>
      <w:r w:rsidRPr="00611B5A">
        <w:rPr>
          <w:sz w:val="24"/>
          <w:szCs w:val="24"/>
        </w:rPr>
        <w:t>формировать умение применять полученные знания на практике;</w:t>
      </w:r>
    </w:p>
    <w:p w:rsidR="00E2194C" w:rsidRPr="00611B5A" w:rsidRDefault="00E2194C" w:rsidP="00E2194C">
      <w:pPr>
        <w:pStyle w:val="20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0" w:line="240" w:lineRule="exact"/>
        <w:ind w:left="340"/>
        <w:jc w:val="both"/>
        <w:rPr>
          <w:sz w:val="24"/>
          <w:szCs w:val="24"/>
        </w:rPr>
      </w:pPr>
      <w:r w:rsidRPr="00611B5A">
        <w:rPr>
          <w:sz w:val="24"/>
          <w:szCs w:val="24"/>
        </w:rPr>
        <w:t>развивать умения: анализировать, классифицировать, систематизировать языковой материал;</w:t>
      </w:r>
    </w:p>
    <w:p w:rsidR="00E2194C" w:rsidRPr="00611B5A" w:rsidRDefault="00E2194C" w:rsidP="00E2194C">
      <w:pPr>
        <w:pStyle w:val="20"/>
        <w:numPr>
          <w:ilvl w:val="0"/>
          <w:numId w:val="1"/>
        </w:numPr>
        <w:shd w:val="clear" w:color="auto" w:fill="auto"/>
        <w:tabs>
          <w:tab w:val="left" w:pos="699"/>
        </w:tabs>
        <w:spacing w:before="0" w:after="136" w:line="240" w:lineRule="exact"/>
        <w:ind w:firstLine="340"/>
        <w:jc w:val="both"/>
        <w:rPr>
          <w:sz w:val="24"/>
          <w:szCs w:val="24"/>
        </w:rPr>
      </w:pPr>
      <w:r w:rsidRPr="00611B5A">
        <w:rPr>
          <w:sz w:val="24"/>
          <w:szCs w:val="24"/>
        </w:rPr>
        <w:t>воспитывать стремление к системным знаниям.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2194C" w:rsidRPr="00611B5A" w:rsidRDefault="00E2194C" w:rsidP="00E219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2194C" w:rsidRPr="00611B5A" w:rsidRDefault="00E2194C" w:rsidP="00E2194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B5A">
        <w:rPr>
          <w:rFonts w:ascii="Times New Roman" w:hAnsi="Times New Roman" w:cs="Times New Roman"/>
          <w:b/>
          <w:sz w:val="24"/>
          <w:szCs w:val="24"/>
        </w:rPr>
        <w:t>Текст работы</w:t>
      </w:r>
    </w:p>
    <w:p w:rsidR="00E2194C" w:rsidRPr="00611B5A" w:rsidRDefault="00E2194C" w:rsidP="00E2194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. Словосочетание — это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сочетание двух или нескольких самостоятельных слов, связанных только по смыслу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2) сочетание двух или нескольких слов разных частей речи,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связанных грамматически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3) сочетание двух или нескольких самостоятельных слов, связанных по смыслу и грамматически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4) сочетание самостоятельного и служебного слов, связанных по смыслу и грамматически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Какое сочетание слов не является словосочетанием?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душистые ягоды      2) листья малины       3) около леса         4) по гладким стволам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Какое из словосочетаний является цельным (неделимым, синтаксически неразложимым)?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отправиться пешком    2) жаркими лучами   3) желая остановить      4) несколько минут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 Главным словом в словосочетании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задумавшись о прошлом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глагол     2) причастие      3) деепричастие        4) наречие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Какое словосочетание является именным?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1) смутно мерцая    2) разговаривая вслух     3) по-прежнему </w:t>
      </w:r>
      <w:proofErr w:type="gramStart"/>
      <w:r w:rsidRPr="00611B5A">
        <w:rPr>
          <w:rFonts w:ascii="Times New Roman" w:hAnsi="Times New Roman" w:cs="Times New Roman"/>
          <w:sz w:val="24"/>
          <w:szCs w:val="24"/>
          <w:lang w:eastAsia="ru-RU"/>
        </w:rPr>
        <w:t>хорош</w:t>
      </w:r>
      <w:proofErr w:type="gramEnd"/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   4) ничем не нарушаемая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 Зависимым словом в словосочетании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скоро </w:t>
      </w:r>
      <w:proofErr w:type="gramStart"/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остановился</w:t>
      </w:r>
      <w:proofErr w:type="gramEnd"/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слово состояния   2) краткое прилагательное   3) краткое причастие   4) наречие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 Определите вид подчинительной связи в словосочетании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уверенность в победе.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согласование          2) управление       3) примыкание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В каком словосочетании использована связь примыкание?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ждать отъезда    2) сверкая на солнце   3) весело играя     4) вспоминая о лете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В каком ряду во всех словосочетаниях использована связь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согласование?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в новом доме, у синеющего пруда, очень весело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2) на крылечке террасы, у второго подъезда, к нашему дому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3) семеро козлят, на влажной траве, гуляя в непогоду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4) моё сердце, белоснежные вершины, первое свидание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10.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 Укажите виды подчинительной связи, использованные между словами в предложении 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этих молчаливых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горных долинах стояла прозрачная тишина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первых весенних дней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(И. Бунин).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согласование и управление                 2) согласование и примыкание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3) управление и примыкание                   4) согласование, управление и примыкание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11. 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Сколько в данном предложении словосочетаний с подчинительной связью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управление? </w:t>
      </w:r>
      <w:r w:rsidRPr="00611B5A">
        <w:rPr>
          <w:rFonts w:ascii="Times New Roman" w:hAnsi="Times New Roman" w:cs="Times New Roman"/>
          <w:bCs/>
          <w:sz w:val="24"/>
          <w:szCs w:val="24"/>
          <w:lang w:eastAsia="ru-RU"/>
        </w:rPr>
        <w:t>Запишите количество и сами словосочетания.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 скамейки не видно было берега, и оттого ощущение бесконечности и величия морского простора ещё более усиливалось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(М. Пришвин).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3    2) 4    3) 5    4) 6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12.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 В каком словосочетании допущена ошибка?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1) оплату счетов                                      2) скучаю по вас    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3) произрастают в Урале                        4) </w:t>
      </w:r>
      <w:proofErr w:type="gramStart"/>
      <w:r w:rsidRPr="00611B5A">
        <w:rPr>
          <w:rFonts w:ascii="Times New Roman" w:hAnsi="Times New Roman" w:cs="Times New Roman"/>
          <w:sz w:val="24"/>
          <w:szCs w:val="24"/>
          <w:lang w:eastAsia="ru-RU"/>
        </w:rPr>
        <w:t>убеждён</w:t>
      </w:r>
      <w:proofErr w:type="gramEnd"/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 в своей правоте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13. 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Укажите словосочетание с ошибкой в управлении.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611B5A">
        <w:rPr>
          <w:rFonts w:ascii="Times New Roman" w:hAnsi="Times New Roman" w:cs="Times New Roman"/>
          <w:sz w:val="24"/>
          <w:szCs w:val="24"/>
          <w:lang w:eastAsia="ru-RU"/>
        </w:rPr>
        <w:t>удачливый</w:t>
      </w:r>
      <w:proofErr w:type="gramEnd"/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 в делах                           2) дать характеристику на ученика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3) конкурс лучшего чтеца                   4) ослушался приказа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14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. В каком ряду во всех словосочетаниях нет грамматической ошибки?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1) играть роль, доказательство о том, идти в магазин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2) посылка из дома, одолжить ручку, благодаря мастерству водителя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3) скучать по дому, работать по-новому, поехать до дому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 xml:space="preserve">4) претворять в жизнь, выполнять </w:t>
      </w:r>
      <w:proofErr w:type="gramStart"/>
      <w:r w:rsidRPr="00611B5A">
        <w:rPr>
          <w:rFonts w:ascii="Times New Roman" w:hAnsi="Times New Roman" w:cs="Times New Roman"/>
          <w:sz w:val="24"/>
          <w:szCs w:val="24"/>
          <w:lang w:eastAsia="ru-RU"/>
        </w:rPr>
        <w:t>согласно распоряжения</w:t>
      </w:r>
      <w:proofErr w:type="gramEnd"/>
      <w:r w:rsidRPr="00611B5A">
        <w:rPr>
          <w:rFonts w:ascii="Times New Roman" w:hAnsi="Times New Roman" w:cs="Times New Roman"/>
          <w:sz w:val="24"/>
          <w:szCs w:val="24"/>
          <w:lang w:eastAsia="ru-RU"/>
        </w:rPr>
        <w:t>, произвести расчёт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15-17.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sz w:val="24"/>
          <w:szCs w:val="24"/>
          <w:lang w:eastAsia="ru-RU"/>
        </w:rPr>
        <w:t>(1)Язык служит средством человеческого общения. (2)Он необходим для хранения и передачи информации, для управления человеческим поведением. (3)Никто не знает точно, сколько языков существует на Земле, но их число превышает четыре тысячи. (4)В одной только Африке люди говорят на 1300 языках.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Укажите вид подчинительной связи в словосочетании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для передачи информации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(предложение 2).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16. 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Выпишите из текста словосочетани</w:t>
      </w:r>
      <w:proofErr w:type="gramStart"/>
      <w:r w:rsidRPr="00611B5A">
        <w:rPr>
          <w:rFonts w:ascii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611B5A">
        <w:rPr>
          <w:rFonts w:ascii="Times New Roman" w:hAnsi="Times New Roman" w:cs="Times New Roman"/>
          <w:sz w:val="24"/>
          <w:szCs w:val="24"/>
          <w:lang w:eastAsia="ru-RU"/>
        </w:rPr>
        <w:t>-я) с подчинительной связью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примыкание.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17. 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Замените словосочетание 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человеческим поведением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(предложение 2), построенное на основе подчинительной</w:t>
      </w: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11B5A">
        <w:rPr>
          <w:rFonts w:ascii="Times New Roman" w:hAnsi="Times New Roman" w:cs="Times New Roman"/>
          <w:sz w:val="24"/>
          <w:szCs w:val="24"/>
          <w:lang w:eastAsia="ru-RU"/>
        </w:rPr>
        <w:t>связи согласование, синонимичным словосочетанием со связью управление. Напишите получившееся словосочетание.</w:t>
      </w: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194C" w:rsidRPr="00611B5A" w:rsidRDefault="00E2194C" w:rsidP="00E2194C">
      <w:pPr>
        <w:ind w:left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11B5A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E2194C" w:rsidRPr="00611B5A" w:rsidRDefault="00E2194C" w:rsidP="00E2194C">
      <w:pPr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1B5A">
        <w:rPr>
          <w:rFonts w:ascii="Times New Roman" w:eastAsia="Times New Roman" w:hAnsi="Times New Roman" w:cs="Times New Roman"/>
          <w:b/>
          <w:bCs/>
          <w:sz w:val="24"/>
          <w:szCs w:val="24"/>
        </w:rPr>
        <w:t>Каждое задание оценивается 1 баллом.</w:t>
      </w:r>
      <w:r w:rsidRPr="00611B5A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Максимальное количество баллов – 17.</w:t>
      </w: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1559"/>
        <w:gridCol w:w="1701"/>
        <w:gridCol w:w="1418"/>
        <w:gridCol w:w="1701"/>
      </w:tblGrid>
      <w:tr w:rsidR="00E2194C" w:rsidRPr="00611B5A" w:rsidTr="005F4D55">
        <w:trPr>
          <w:trHeight w:val="29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Отметка по 5-балльной системе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</w:tr>
      <w:tr w:rsidR="00E2194C" w:rsidRPr="00611B5A" w:rsidTr="005F4D55">
        <w:trPr>
          <w:trHeight w:val="2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Первичный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16-13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94C" w:rsidRPr="00611B5A" w:rsidRDefault="00E2194C" w:rsidP="005F4D5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2194C" w:rsidRPr="00611B5A" w:rsidRDefault="00E2194C" w:rsidP="00E2194C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1B5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 w:colFirst="2" w:colLast="3"/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знает точно, сколько существует</w:t>
            </w:r>
          </w:p>
        </w:tc>
      </w:tr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поведением человека</w:t>
            </w:r>
          </w:p>
        </w:tc>
      </w:tr>
      <w:bookmarkEnd w:id="0"/>
      <w:tr w:rsidR="00E2194C" w:rsidRPr="00611B5A" w:rsidTr="005F4D55">
        <w:tc>
          <w:tcPr>
            <w:tcW w:w="2392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1B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E2194C" w:rsidRPr="00611B5A" w:rsidRDefault="00E2194C" w:rsidP="005F4D55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2194C" w:rsidRPr="00611B5A" w:rsidRDefault="00E2194C" w:rsidP="00E2194C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23217" w:rsidRDefault="00123217"/>
    <w:sectPr w:rsidR="00123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11337"/>
    <w:multiLevelType w:val="multilevel"/>
    <w:tmpl w:val="D0C0F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4C"/>
    <w:rsid w:val="00123217"/>
    <w:rsid w:val="00E2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94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219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rsid w:val="00E219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194C"/>
    <w:pPr>
      <w:widowControl w:val="0"/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rsid w:val="00E2194C"/>
    <w:pPr>
      <w:widowControl w:val="0"/>
      <w:shd w:val="clear" w:color="auto" w:fill="FFFFFF"/>
      <w:spacing w:before="480" w:after="120" w:line="0" w:lineRule="atLeast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94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9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2194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E2194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">
    <w:name w:val="Заголовок №2_"/>
    <w:basedOn w:val="a0"/>
    <w:link w:val="22"/>
    <w:rsid w:val="00E219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194C"/>
    <w:pPr>
      <w:widowControl w:val="0"/>
      <w:shd w:val="clear" w:color="auto" w:fill="FFFFFF"/>
      <w:spacing w:before="12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2">
    <w:name w:val="Заголовок №2"/>
    <w:basedOn w:val="a"/>
    <w:link w:val="21"/>
    <w:rsid w:val="00E2194C"/>
    <w:pPr>
      <w:widowControl w:val="0"/>
      <w:shd w:val="clear" w:color="auto" w:fill="FFFFFF"/>
      <w:spacing w:before="480" w:after="120" w:line="0" w:lineRule="atLeast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2023-07-31T11:22:00Z</dcterms:created>
  <dcterms:modified xsi:type="dcterms:W3CDTF">2023-07-31T11:23:00Z</dcterms:modified>
</cp:coreProperties>
</file>